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14" w:rsidRPr="00FF5C72" w:rsidRDefault="004C39FB" w:rsidP="004C39FB">
      <w:pPr>
        <w:ind w:left="5670"/>
      </w:pPr>
      <w:r>
        <w:rPr>
          <w:sz w:val="28"/>
          <w:szCs w:val="28"/>
        </w:rPr>
        <w:t xml:space="preserve">              </w:t>
      </w:r>
      <w:r w:rsidR="00E22714" w:rsidRPr="00FF5C72">
        <w:t xml:space="preserve">Приложение </w:t>
      </w:r>
      <w:r w:rsidR="00AA1BCC">
        <w:t>5</w:t>
      </w:r>
    </w:p>
    <w:p w:rsidR="004C39FB" w:rsidRPr="00FF5C72" w:rsidRDefault="00E22714" w:rsidP="004C39FB">
      <w:pPr>
        <w:ind w:left="5670"/>
      </w:pPr>
      <w:r w:rsidRPr="00FF5C72">
        <w:t xml:space="preserve">к </w:t>
      </w:r>
      <w:r w:rsidR="004C39FB" w:rsidRPr="00FF5C72">
        <w:t>решению Собрания депутатов</w:t>
      </w:r>
    </w:p>
    <w:p w:rsidR="004C39FB" w:rsidRPr="00FF5C72" w:rsidRDefault="004C39FB" w:rsidP="004C39FB">
      <w:pPr>
        <w:ind w:left="5670"/>
      </w:pPr>
      <w:r w:rsidRPr="00FF5C72">
        <w:t>Роговского сельского поселения</w:t>
      </w:r>
    </w:p>
    <w:p w:rsidR="004C39FB" w:rsidRPr="00FF5C72" w:rsidRDefault="004C39FB" w:rsidP="004C39FB">
      <w:pPr>
        <w:ind w:left="4536"/>
        <w:jc w:val="center"/>
      </w:pPr>
      <w:r w:rsidRPr="00FF5C72">
        <w:t>«О</w:t>
      </w:r>
      <w:r w:rsidR="00E22714" w:rsidRPr="00FF5C72">
        <w:t xml:space="preserve"> бюджете</w:t>
      </w:r>
      <w:r w:rsidRPr="00FF5C72">
        <w:t xml:space="preserve"> Роговского сельского поселения</w:t>
      </w:r>
    </w:p>
    <w:p w:rsidR="004C39FB" w:rsidRPr="00FF5C72" w:rsidRDefault="004C39FB" w:rsidP="004C39FB">
      <w:pPr>
        <w:ind w:left="4536"/>
        <w:jc w:val="center"/>
      </w:pPr>
      <w:r w:rsidRPr="00FF5C72">
        <w:t xml:space="preserve">Егорлыкского района </w:t>
      </w:r>
      <w:r w:rsidR="00E22714" w:rsidRPr="00FF5C72">
        <w:t xml:space="preserve"> на 201</w:t>
      </w:r>
      <w:r w:rsidR="008D45A2" w:rsidRPr="00FF5C72">
        <w:t xml:space="preserve">9 </w:t>
      </w:r>
      <w:r w:rsidR="00E22714" w:rsidRPr="00FF5C72">
        <w:t>год</w:t>
      </w:r>
    </w:p>
    <w:p w:rsidR="00E22714" w:rsidRPr="00FF5C72" w:rsidRDefault="00AD4A5C" w:rsidP="004C39FB">
      <w:pPr>
        <w:ind w:left="4536"/>
        <w:jc w:val="center"/>
      </w:pPr>
      <w:r w:rsidRPr="00FF5C72">
        <w:t>и на плановый период 20</w:t>
      </w:r>
      <w:r w:rsidR="008D45A2" w:rsidRPr="00FF5C72">
        <w:t>20</w:t>
      </w:r>
      <w:r w:rsidRPr="00FF5C72">
        <w:t xml:space="preserve"> и 20</w:t>
      </w:r>
      <w:r w:rsidR="00BA4B56" w:rsidRPr="00FF5C72">
        <w:t>2</w:t>
      </w:r>
      <w:r w:rsidR="008D45A2" w:rsidRPr="00FF5C72">
        <w:t>1</w:t>
      </w:r>
      <w:r w:rsidRPr="00FF5C72">
        <w:t xml:space="preserve"> годов</w:t>
      </w:r>
      <w:r w:rsidR="00E22714" w:rsidRPr="00FF5C72">
        <w:t>»</w:t>
      </w:r>
    </w:p>
    <w:p w:rsidR="00E22714" w:rsidRPr="000D3399" w:rsidRDefault="00E22714">
      <w:bookmarkStart w:id="0" w:name="RANGE!A1:C27"/>
      <w:bookmarkEnd w:id="0"/>
    </w:p>
    <w:p w:rsidR="00E22714" w:rsidRPr="000D3399" w:rsidRDefault="00E22714"/>
    <w:p w:rsidR="00E22714" w:rsidRPr="000D3399" w:rsidRDefault="00E22714"/>
    <w:tbl>
      <w:tblPr>
        <w:tblW w:w="10165" w:type="dxa"/>
        <w:tblInd w:w="93" w:type="dxa"/>
        <w:tblLook w:val="0000"/>
      </w:tblPr>
      <w:tblGrid>
        <w:gridCol w:w="1085"/>
        <w:gridCol w:w="3183"/>
        <w:gridCol w:w="5897"/>
      </w:tblGrid>
      <w:tr w:rsidR="0084113B" w:rsidRPr="00FF5C72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FF5C72" w:rsidRDefault="0084113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 xml:space="preserve">Перечень главных администраторов источников финансирования </w:t>
            </w:r>
          </w:p>
          <w:p w:rsidR="00AD4A5C" w:rsidRPr="00FF5C72" w:rsidRDefault="00AD4A5C" w:rsidP="004C39F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>дефицита бюджета</w:t>
            </w:r>
            <w:r w:rsidR="004C39FB" w:rsidRPr="00FF5C72">
              <w:rPr>
                <w:b/>
                <w:bCs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</w:tc>
      </w:tr>
      <w:tr w:rsidR="0084113B" w:rsidRPr="000D3399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0D3399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F5C72" w:rsidRPr="00FF5C72" w:rsidTr="00A0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4268" w:type="dxa"/>
            <w:gridSpan w:val="2"/>
            <w:shd w:val="clear" w:color="auto" w:fill="auto"/>
            <w:noWrap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Код бюджетной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классификации Российской Федерации</w:t>
            </w:r>
          </w:p>
        </w:tc>
        <w:tc>
          <w:tcPr>
            <w:tcW w:w="5897" w:type="dxa"/>
            <w:vMerge w:val="restart"/>
            <w:shd w:val="clear" w:color="auto" w:fill="auto"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Наименование главного администратора </w:t>
            </w:r>
          </w:p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 финансирования дефицита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бюджета поселения</w:t>
            </w:r>
          </w:p>
        </w:tc>
      </w:tr>
      <w:tr w:rsidR="00FF5C72" w:rsidRPr="00FF5C72" w:rsidTr="00147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>глав-ного а</w:t>
            </w:r>
            <w:r w:rsidRPr="00FF5C72">
              <w:rPr>
                <w:b/>
                <w:bCs/>
                <w:sz w:val="20"/>
                <w:szCs w:val="20"/>
              </w:rPr>
              <w:t>д</w:t>
            </w:r>
            <w:r w:rsidRPr="00FF5C72">
              <w:rPr>
                <w:b/>
                <w:bCs/>
                <w:sz w:val="20"/>
                <w:szCs w:val="20"/>
              </w:rPr>
              <w:t>ми-нист-ратора</w:t>
            </w:r>
          </w:p>
        </w:tc>
        <w:tc>
          <w:tcPr>
            <w:tcW w:w="3183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финансирования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>дефицита бюджета поселения</w:t>
            </w:r>
          </w:p>
        </w:tc>
        <w:tc>
          <w:tcPr>
            <w:tcW w:w="5897" w:type="dxa"/>
            <w:vMerge/>
            <w:shd w:val="clear" w:color="auto" w:fill="auto"/>
          </w:tcPr>
          <w:p w:rsidR="00FF5C72" w:rsidRPr="00FF5C72" w:rsidRDefault="00FF5C72">
            <w:pPr>
              <w:jc w:val="center"/>
              <w:rPr>
                <w:bCs/>
              </w:rPr>
            </w:pPr>
          </w:p>
        </w:tc>
      </w:tr>
      <w:tr w:rsidR="0084113B" w:rsidRPr="00FF5C72" w:rsidTr="0012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bookmarkStart w:id="1" w:name="RANGE!A15:C27"/>
            <w:r w:rsidRPr="00FF5C72">
              <w:rPr>
                <w:bCs/>
              </w:rPr>
              <w:t>1</w:t>
            </w:r>
            <w:bookmarkEnd w:id="1"/>
          </w:p>
        </w:tc>
        <w:tc>
          <w:tcPr>
            <w:tcW w:w="3183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3</w:t>
            </w:r>
          </w:p>
        </w:tc>
      </w:tr>
    </w:tbl>
    <w:tbl>
      <w:tblPr>
        <w:tblpPr w:leftFromText="180" w:rightFromText="180" w:vertAnchor="text" w:horzAnchor="margin" w:tblpX="108" w:tblpY="43"/>
        <w:tblW w:w="10173" w:type="dxa"/>
        <w:tblLook w:val="0000"/>
      </w:tblPr>
      <w:tblGrid>
        <w:gridCol w:w="1101"/>
        <w:gridCol w:w="3118"/>
        <w:gridCol w:w="5954"/>
      </w:tblGrid>
      <w:tr w:rsidR="004C39FB" w:rsidRPr="00FF5C72" w:rsidTr="001215C6">
        <w:trPr>
          <w:trHeight w:val="709"/>
        </w:trPr>
        <w:tc>
          <w:tcPr>
            <w:tcW w:w="1101" w:type="dxa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9072" w:type="dxa"/>
            <w:gridSpan w:val="2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bCs/>
                <w:color w:val="000000"/>
              </w:rPr>
              <w:t>Администрация Роговского сельского поселения</w:t>
            </w:r>
          </w:p>
        </w:tc>
      </w:tr>
      <w:tr w:rsidR="004C39FB" w:rsidRPr="00FF5C72" w:rsidTr="001215C6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01 05 02 01 10 0000 510</w:t>
            </w:r>
          </w:p>
        </w:tc>
        <w:tc>
          <w:tcPr>
            <w:tcW w:w="5954" w:type="dxa"/>
          </w:tcPr>
          <w:p w:rsid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Увеличение прочих остатков денежных средств </w:t>
            </w:r>
          </w:p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>бюджетов сельских поселений</w:t>
            </w:r>
          </w:p>
        </w:tc>
      </w:tr>
      <w:tr w:rsidR="004C39FB" w:rsidRPr="00FF5C72" w:rsidTr="001215C6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01 05 02 01 10 0000 610</w:t>
            </w:r>
          </w:p>
        </w:tc>
        <w:tc>
          <w:tcPr>
            <w:tcW w:w="5954" w:type="dxa"/>
          </w:tcPr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Уменьшение прочих остатков денежных средств </w:t>
            </w:r>
            <w:r w:rsidR="00FF5C72">
              <w:t xml:space="preserve">  </w:t>
            </w:r>
            <w:r w:rsidRPr="00FF5C72">
              <w:t>бюджетов сельских поселений</w:t>
            </w:r>
          </w:p>
        </w:tc>
      </w:tr>
    </w:tbl>
    <w:p w:rsidR="0084113B" w:rsidRPr="00FF5C72" w:rsidRDefault="0084113B" w:rsidP="003F7E2D">
      <w:pPr>
        <w:tabs>
          <w:tab w:val="left" w:pos="3750"/>
        </w:tabs>
      </w:pPr>
    </w:p>
    <w:sectPr w:rsidR="0084113B" w:rsidRPr="00FF5C72" w:rsidSect="00A226D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E2D" w:rsidRDefault="003F7E2D">
      <w:r>
        <w:separator/>
      </w:r>
    </w:p>
  </w:endnote>
  <w:endnote w:type="continuationSeparator" w:id="0">
    <w:p w:rsidR="003F7E2D" w:rsidRDefault="003F7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901A9" w:rsidP="0097106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 w:rsidP="00135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F7E2D" w:rsidP="00971060">
    <w:pPr>
      <w:pStyle w:val="a7"/>
      <w:framePr w:wrap="around" w:vAnchor="text" w:hAnchor="margin" w:xAlign="right" w:y="1"/>
      <w:rPr>
        <w:rStyle w:val="a5"/>
      </w:rPr>
    </w:pPr>
  </w:p>
  <w:p w:rsidR="003F7E2D" w:rsidRDefault="003F7E2D" w:rsidP="001350B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E2D" w:rsidRDefault="003F7E2D">
      <w:r>
        <w:separator/>
      </w:r>
    </w:p>
  </w:footnote>
  <w:footnote w:type="continuationSeparator" w:id="0">
    <w:p w:rsidR="003F7E2D" w:rsidRDefault="003F7E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901A9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901A9">
    <w:pPr>
      <w:pStyle w:val="a3"/>
      <w:jc w:val="center"/>
    </w:pPr>
    <w:fldSimple w:instr=" PAGE   \* MERGEFORMAT ">
      <w:r w:rsidR="004C39FB">
        <w:rPr>
          <w:noProof/>
        </w:rPr>
        <w:t>2</w:t>
      </w:r>
    </w:fldSimple>
  </w:p>
  <w:p w:rsidR="003F7E2D" w:rsidRDefault="003F7E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13B"/>
    <w:rsid w:val="000211F8"/>
    <w:rsid w:val="00052C0A"/>
    <w:rsid w:val="0009072A"/>
    <w:rsid w:val="000A4786"/>
    <w:rsid w:val="000D0767"/>
    <w:rsid w:val="000D1BBA"/>
    <w:rsid w:val="000D3399"/>
    <w:rsid w:val="000E0C79"/>
    <w:rsid w:val="001215C6"/>
    <w:rsid w:val="00132DA5"/>
    <w:rsid w:val="001350BE"/>
    <w:rsid w:val="001427B4"/>
    <w:rsid w:val="001E40DA"/>
    <w:rsid w:val="00213F5D"/>
    <w:rsid w:val="00240440"/>
    <w:rsid w:val="00284363"/>
    <w:rsid w:val="002E5B88"/>
    <w:rsid w:val="0030610A"/>
    <w:rsid w:val="00316A5D"/>
    <w:rsid w:val="003901A9"/>
    <w:rsid w:val="003B27D0"/>
    <w:rsid w:val="003E618F"/>
    <w:rsid w:val="003F7E2D"/>
    <w:rsid w:val="0043316E"/>
    <w:rsid w:val="00437CCB"/>
    <w:rsid w:val="00467C04"/>
    <w:rsid w:val="004820CB"/>
    <w:rsid w:val="004B6529"/>
    <w:rsid w:val="004C39FB"/>
    <w:rsid w:val="004E7B84"/>
    <w:rsid w:val="005151B4"/>
    <w:rsid w:val="00553B0B"/>
    <w:rsid w:val="005612C4"/>
    <w:rsid w:val="00585826"/>
    <w:rsid w:val="005E64DC"/>
    <w:rsid w:val="005F216A"/>
    <w:rsid w:val="00626916"/>
    <w:rsid w:val="0063180F"/>
    <w:rsid w:val="00647F30"/>
    <w:rsid w:val="006F3421"/>
    <w:rsid w:val="007123D1"/>
    <w:rsid w:val="00720F49"/>
    <w:rsid w:val="00723F1C"/>
    <w:rsid w:val="007318F9"/>
    <w:rsid w:val="00733BA5"/>
    <w:rsid w:val="00734B69"/>
    <w:rsid w:val="00736D41"/>
    <w:rsid w:val="007422AA"/>
    <w:rsid w:val="0074513C"/>
    <w:rsid w:val="00766493"/>
    <w:rsid w:val="00771E89"/>
    <w:rsid w:val="007A4533"/>
    <w:rsid w:val="007C19BB"/>
    <w:rsid w:val="007C1CD1"/>
    <w:rsid w:val="007E41FE"/>
    <w:rsid w:val="00814E8C"/>
    <w:rsid w:val="0084113B"/>
    <w:rsid w:val="008A3CC7"/>
    <w:rsid w:val="008B7531"/>
    <w:rsid w:val="008D45A2"/>
    <w:rsid w:val="008E4A4C"/>
    <w:rsid w:val="00901F34"/>
    <w:rsid w:val="00933334"/>
    <w:rsid w:val="00946681"/>
    <w:rsid w:val="009704D1"/>
    <w:rsid w:val="00971060"/>
    <w:rsid w:val="009A4045"/>
    <w:rsid w:val="009D1828"/>
    <w:rsid w:val="00A226DE"/>
    <w:rsid w:val="00A322A2"/>
    <w:rsid w:val="00A4476A"/>
    <w:rsid w:val="00A65F65"/>
    <w:rsid w:val="00A70BCA"/>
    <w:rsid w:val="00A92C93"/>
    <w:rsid w:val="00AA1BCC"/>
    <w:rsid w:val="00AB0E2B"/>
    <w:rsid w:val="00AB4A1B"/>
    <w:rsid w:val="00AD4A5C"/>
    <w:rsid w:val="00AE4262"/>
    <w:rsid w:val="00AF1D07"/>
    <w:rsid w:val="00B107D9"/>
    <w:rsid w:val="00B35A63"/>
    <w:rsid w:val="00B9101C"/>
    <w:rsid w:val="00B9455C"/>
    <w:rsid w:val="00BA4B56"/>
    <w:rsid w:val="00C0140A"/>
    <w:rsid w:val="00C05BD9"/>
    <w:rsid w:val="00C12E12"/>
    <w:rsid w:val="00C354D3"/>
    <w:rsid w:val="00CC5AAB"/>
    <w:rsid w:val="00CD7E7B"/>
    <w:rsid w:val="00CE3DF8"/>
    <w:rsid w:val="00D17368"/>
    <w:rsid w:val="00D31743"/>
    <w:rsid w:val="00D458CA"/>
    <w:rsid w:val="00D61C62"/>
    <w:rsid w:val="00DA7959"/>
    <w:rsid w:val="00DF69BC"/>
    <w:rsid w:val="00E07556"/>
    <w:rsid w:val="00E226EC"/>
    <w:rsid w:val="00E22714"/>
    <w:rsid w:val="00E44C12"/>
    <w:rsid w:val="00E60532"/>
    <w:rsid w:val="00ED7A55"/>
    <w:rsid w:val="00EF0C19"/>
    <w:rsid w:val="00F362FD"/>
    <w:rsid w:val="00F3753C"/>
    <w:rsid w:val="00F460B7"/>
    <w:rsid w:val="00F679B9"/>
    <w:rsid w:val="00F87EFB"/>
    <w:rsid w:val="00F95F3F"/>
    <w:rsid w:val="00FB3305"/>
    <w:rsid w:val="00FD27A1"/>
    <w:rsid w:val="00FF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4113B"/>
  </w:style>
  <w:style w:type="paragraph" w:styleId="a6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9072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D2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33BA5"/>
    <w:rPr>
      <w:b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4B6529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5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6F696-B05C-47F2-9634-FE1C176BF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99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User</cp:lastModifiedBy>
  <cp:revision>17</cp:revision>
  <cp:lastPrinted>2018-11-17T07:12:00Z</cp:lastPrinted>
  <dcterms:created xsi:type="dcterms:W3CDTF">2017-10-02T16:12:00Z</dcterms:created>
  <dcterms:modified xsi:type="dcterms:W3CDTF">2018-12-24T06:04:00Z</dcterms:modified>
</cp:coreProperties>
</file>